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6B2" w:rsidRDefault="002A06B2" w:rsidP="002A06B2">
      <w:pPr>
        <w:spacing w:after="0" w:line="240" w:lineRule="auto"/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</w:t>
      </w:r>
      <w:bookmarkStart w:id="0" w:name="_GoBack"/>
      <w:bookmarkEnd w:id="0"/>
      <w:r>
        <w:rPr>
          <w:rFonts w:ascii="Palatino Linotype" w:hAnsi="Palatino Linotype"/>
          <w:b/>
          <w:sz w:val="26"/>
          <w:szCs w:val="26"/>
        </w:rPr>
        <w:t>ЕКТ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D13A4" w:rsidRPr="00786680" w:rsidRDefault="002A06B2" w:rsidP="0040512D">
      <w:pPr>
        <w:pStyle w:val="30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26" style="position:absolute;left:0;text-align:left;z-index:251660288" from=".5pt,3.85pt" to="495.5pt,3.85pt" strokeweight="6pt">
            <v:stroke linestyle="thickBetweenThin"/>
          </v:line>
        </w:pict>
      </w:r>
      <w:bookmarkStart w:id="1" w:name="bookmark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  <w:r w:rsidRPr="00786680">
        <w:rPr>
          <w:sz w:val="48"/>
          <w:szCs w:val="48"/>
        </w:rPr>
        <w:t>ПОСТАНОВЛЕНИЕ</w:t>
      </w:r>
      <w:bookmarkEnd w:id="1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8D13A4" w:rsidRPr="00786680" w:rsidRDefault="00F67D1D" w:rsidP="0040512D">
      <w:pPr>
        <w:pStyle w:val="22"/>
        <w:shd w:val="clear" w:color="auto" w:fill="auto"/>
        <w:spacing w:before="0" w:after="0" w:line="240" w:lineRule="auto"/>
      </w:pPr>
      <w:r w:rsidRPr="00786680">
        <w:t xml:space="preserve">от </w:t>
      </w:r>
      <w:r w:rsidR="00357AAF">
        <w:t>__________</w:t>
      </w:r>
      <w:r w:rsidR="005E72AD">
        <w:t>2023</w:t>
      </w:r>
      <w:r w:rsidR="00FC7BBE" w:rsidRPr="00786680">
        <w:t xml:space="preserve">г. </w:t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  <w:t xml:space="preserve">       № </w:t>
      </w:r>
      <w:r w:rsidR="00357AAF">
        <w:t>_____</w:t>
      </w:r>
    </w:p>
    <w:p w:rsidR="008D13A4" w:rsidRPr="00786680" w:rsidRDefault="008D13A4" w:rsidP="0040512D">
      <w:pPr>
        <w:pStyle w:val="22"/>
        <w:shd w:val="clear" w:color="auto" w:fill="auto"/>
        <w:spacing w:before="0" w:after="0" w:line="240" w:lineRule="auto"/>
        <w:jc w:val="center"/>
      </w:pPr>
      <w:r w:rsidRPr="00786680">
        <w:t>г.Трубчевск</w:t>
      </w:r>
    </w:p>
    <w:p w:rsidR="00384A57" w:rsidRPr="00786680" w:rsidRDefault="00384A57" w:rsidP="0040512D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</w:p>
    <w:p w:rsidR="008C32F7" w:rsidRPr="00786680" w:rsidRDefault="005E72AD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О внесении изменений в</w:t>
      </w:r>
      <w:r w:rsidR="009959B1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726B9F">
        <w:rPr>
          <w:rFonts w:ascii="Times New Roman" w:hAnsi="Times New Roman" w:cs="Times New Roman"/>
          <w:sz w:val="26"/>
          <w:szCs w:val="26"/>
        </w:rPr>
        <w:t>Примерно</w:t>
      </w:r>
      <w:r>
        <w:rPr>
          <w:rFonts w:ascii="Times New Roman" w:hAnsi="Times New Roman" w:cs="Times New Roman"/>
          <w:sz w:val="26"/>
          <w:szCs w:val="26"/>
        </w:rPr>
        <w:t>е</w:t>
      </w:r>
      <w:r w:rsidR="00726B9F">
        <w:rPr>
          <w:rFonts w:ascii="Times New Roman" w:hAnsi="Times New Roman" w:cs="Times New Roman"/>
          <w:sz w:val="26"/>
          <w:szCs w:val="26"/>
        </w:rPr>
        <w:t xml:space="preserve"> п</w:t>
      </w:r>
      <w:r w:rsidR="009959B1" w:rsidRPr="00786680">
        <w:rPr>
          <w:rFonts w:ascii="Times New Roman" w:hAnsi="Times New Roman" w:cs="Times New Roman"/>
          <w:sz w:val="26"/>
          <w:szCs w:val="26"/>
        </w:rPr>
        <w:t>оложени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 об оплате труда работников муниципальных бюджетных и автономных учреждений </w:t>
      </w:r>
      <w:proofErr w:type="spellStart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0D2985">
        <w:rPr>
          <w:rFonts w:ascii="Times New Roman" w:hAnsi="Times New Roman" w:cs="Times New Roman"/>
          <w:sz w:val="26"/>
          <w:szCs w:val="26"/>
        </w:rPr>
        <w:t xml:space="preserve">по виду экономической деятельности </w:t>
      </w:r>
      <w:r w:rsidR="000D2985" w:rsidRPr="00540FA8">
        <w:rPr>
          <w:rFonts w:ascii="Times New Roman" w:hAnsi="Times New Roman" w:cs="Times New Roman"/>
          <w:sz w:val="26"/>
          <w:szCs w:val="26"/>
        </w:rPr>
        <w:t>«Деятельность органов местного самоуправления по управлению вопросами общего характера</w:t>
      </w:r>
      <w:r w:rsidR="000D298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утвержденное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от 28.10.2022 № 925</w:t>
      </w:r>
    </w:p>
    <w:p w:rsidR="009959B1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8C32F7" w:rsidRPr="001E571F" w:rsidRDefault="00260239" w:rsidP="001E57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В</w:t>
      </w:r>
      <w:r w:rsidRPr="0026023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целях усиления заинтересованности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работников </w:t>
      </w:r>
      <w:r w:rsidRPr="00260239">
        <w:rPr>
          <w:rFonts w:ascii="Times New Roman" w:eastAsiaTheme="minorHAnsi" w:hAnsi="Times New Roman" w:cs="Times New Roman"/>
          <w:sz w:val="26"/>
          <w:szCs w:val="26"/>
          <w:lang w:eastAsia="en-US"/>
        </w:rPr>
        <w:t>в повышении качества, результативности и эффективности профессиональной деятельности</w:t>
      </w:r>
      <w:r w:rsidR="001E571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r w:rsidR="005E72AD" w:rsidRPr="005E72A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соответствии с Положением об администрации </w:t>
      </w:r>
      <w:proofErr w:type="spellStart"/>
      <w:r w:rsidR="005E72AD" w:rsidRPr="005E72AD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="005E72AD" w:rsidRPr="005E72A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</w:t>
      </w:r>
      <w:r w:rsidR="000C5F52" w:rsidRPr="005E72AD">
        <w:rPr>
          <w:rFonts w:ascii="Times New Roman" w:hAnsi="Times New Roman" w:cs="Times New Roman"/>
          <w:sz w:val="26"/>
          <w:szCs w:val="26"/>
        </w:rPr>
        <w:t>,</w:t>
      </w:r>
    </w:p>
    <w:p w:rsidR="008C32F7" w:rsidRPr="00786680" w:rsidRDefault="008C32F7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357AAF" w:rsidRPr="001E571F" w:rsidRDefault="005E72AD" w:rsidP="000779F5">
      <w:pPr>
        <w:pStyle w:val="22"/>
        <w:numPr>
          <w:ilvl w:val="0"/>
          <w:numId w:val="2"/>
        </w:numPr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firstLine="709"/>
        <w:jc w:val="both"/>
      </w:pPr>
      <w:r w:rsidRPr="001E571F">
        <w:rPr>
          <w:spacing w:val="2"/>
        </w:rPr>
        <w:t xml:space="preserve">Внести изменения в </w:t>
      </w:r>
      <w:r w:rsidRPr="001E571F">
        <w:t xml:space="preserve">Примерное положение об оплате труда работников муниципальных бюджетных и автономных учреждений </w:t>
      </w:r>
      <w:proofErr w:type="spellStart"/>
      <w:r w:rsidRPr="001E571F">
        <w:rPr>
          <w:spacing w:val="2"/>
        </w:rPr>
        <w:t>Трубчевского</w:t>
      </w:r>
      <w:proofErr w:type="spellEnd"/>
      <w:r w:rsidRPr="001E571F">
        <w:rPr>
          <w:spacing w:val="2"/>
        </w:rPr>
        <w:t xml:space="preserve"> муниципального района </w:t>
      </w:r>
      <w:r w:rsidRPr="001E571F">
        <w:t xml:space="preserve">по виду экономической деятельности «Деятельность органов местного самоуправления по управлению вопросами общего характера», утвержденное постановлением администрации </w:t>
      </w:r>
      <w:proofErr w:type="spellStart"/>
      <w:r w:rsidRPr="001E571F">
        <w:t>Трубчевского</w:t>
      </w:r>
      <w:proofErr w:type="spellEnd"/>
      <w:r w:rsidRPr="001E571F">
        <w:t xml:space="preserve"> муниципального района от 28.10.2022 № 925 (далее – Примерное положение)</w:t>
      </w:r>
      <w:r w:rsidR="00357AAF" w:rsidRPr="001E571F">
        <w:t>:</w:t>
      </w:r>
    </w:p>
    <w:p w:rsidR="00D80C32" w:rsidRDefault="00774AD3" w:rsidP="001E5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</w:t>
      </w:r>
      <w:r w:rsidR="001E571F">
        <w:rPr>
          <w:rFonts w:ascii="Times New Roman" w:hAnsi="Times New Roman" w:cs="Times New Roman"/>
          <w:sz w:val="26"/>
          <w:szCs w:val="26"/>
        </w:rPr>
        <w:t xml:space="preserve">. </w:t>
      </w:r>
      <w:r w:rsidR="00D80C32">
        <w:rPr>
          <w:rFonts w:ascii="Times New Roman" w:hAnsi="Times New Roman" w:cs="Times New Roman"/>
          <w:sz w:val="26"/>
          <w:szCs w:val="26"/>
        </w:rPr>
        <w:t>П</w:t>
      </w:r>
      <w:r w:rsidR="001E571F" w:rsidRPr="001E571F">
        <w:rPr>
          <w:rFonts w:ascii="Times New Roman" w:hAnsi="Times New Roman" w:cs="Times New Roman"/>
          <w:sz w:val="26"/>
          <w:szCs w:val="26"/>
        </w:rPr>
        <w:t xml:space="preserve">ункт 4.2. раздела 4 Примерного положения </w:t>
      </w:r>
      <w:r w:rsidR="00D80C32">
        <w:rPr>
          <w:rFonts w:ascii="Times New Roman" w:hAnsi="Times New Roman" w:cs="Times New Roman"/>
          <w:sz w:val="26"/>
          <w:szCs w:val="26"/>
        </w:rPr>
        <w:t>изложить в редакции</w:t>
      </w:r>
      <w:r w:rsidR="001E571F" w:rsidRPr="001E571F">
        <w:rPr>
          <w:rFonts w:ascii="Times New Roman" w:hAnsi="Times New Roman" w:cs="Times New Roman"/>
          <w:sz w:val="26"/>
          <w:szCs w:val="26"/>
        </w:rPr>
        <w:t>:</w:t>
      </w:r>
    </w:p>
    <w:p w:rsidR="00D80C32" w:rsidRPr="00786680" w:rsidRDefault="001E571F" w:rsidP="00D80C3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571F">
        <w:rPr>
          <w:rFonts w:ascii="Times New Roman" w:hAnsi="Times New Roman" w:cs="Times New Roman"/>
          <w:sz w:val="26"/>
          <w:szCs w:val="26"/>
        </w:rPr>
        <w:t xml:space="preserve"> «</w:t>
      </w:r>
      <w:r w:rsidR="00D80C32" w:rsidRPr="00786680">
        <w:rPr>
          <w:rFonts w:ascii="Times New Roman" w:hAnsi="Times New Roman" w:cs="Times New Roman"/>
          <w:sz w:val="26"/>
          <w:szCs w:val="26"/>
        </w:rPr>
        <w:t>4.2.</w:t>
      </w:r>
      <w:r w:rsidR="00D80C32">
        <w:rPr>
          <w:rFonts w:ascii="Times New Roman" w:hAnsi="Times New Roman" w:cs="Times New Roman"/>
          <w:sz w:val="26"/>
          <w:szCs w:val="26"/>
        </w:rPr>
        <w:t xml:space="preserve"> </w:t>
      </w:r>
      <w:r w:rsidR="00D80C32" w:rsidRPr="00786680">
        <w:rPr>
          <w:rFonts w:ascii="Times New Roman" w:hAnsi="Times New Roman" w:cs="Times New Roman"/>
          <w:sz w:val="26"/>
          <w:szCs w:val="26"/>
        </w:rPr>
        <w:t>Работникам могут быть установлены следующие выплаты стимулирующего характера:</w:t>
      </w:r>
    </w:p>
    <w:p w:rsidR="00D80C32" w:rsidRPr="00786680" w:rsidRDefault="00D80C32" w:rsidP="00D80C3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4.2.1. </w:t>
      </w:r>
      <w:r>
        <w:rPr>
          <w:rFonts w:ascii="Times New Roman" w:hAnsi="Times New Roman" w:cs="Times New Roman"/>
          <w:sz w:val="26"/>
          <w:szCs w:val="26"/>
        </w:rPr>
        <w:t>Ежемесячная надбавка за сложность, напряженность и высокие достижения в труде.</w:t>
      </w:r>
    </w:p>
    <w:p w:rsidR="00D80C32" w:rsidRPr="00786680" w:rsidRDefault="00D80C32" w:rsidP="00D80C3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4.2.2. Ежемесячная надбавка за выслугу лет.</w:t>
      </w:r>
    </w:p>
    <w:p w:rsidR="00D80C32" w:rsidRDefault="00D80C32" w:rsidP="00D80C3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4.2</w:t>
      </w:r>
      <w:r>
        <w:rPr>
          <w:rFonts w:ascii="Times New Roman" w:hAnsi="Times New Roman" w:cs="Times New Roman"/>
          <w:sz w:val="26"/>
          <w:szCs w:val="26"/>
        </w:rPr>
        <w:t>.3. Ежемесячная п</w:t>
      </w:r>
      <w:r w:rsidRPr="00786680">
        <w:rPr>
          <w:rFonts w:ascii="Times New Roman" w:hAnsi="Times New Roman" w:cs="Times New Roman"/>
          <w:sz w:val="26"/>
          <w:szCs w:val="26"/>
        </w:rPr>
        <w:t xml:space="preserve">ремия по </w:t>
      </w:r>
      <w:r>
        <w:rPr>
          <w:rFonts w:ascii="Times New Roman" w:hAnsi="Times New Roman" w:cs="Times New Roman"/>
          <w:sz w:val="26"/>
          <w:szCs w:val="26"/>
        </w:rPr>
        <w:t>результатам</w:t>
      </w:r>
      <w:r w:rsidRPr="00786680">
        <w:rPr>
          <w:rFonts w:ascii="Times New Roman" w:hAnsi="Times New Roman" w:cs="Times New Roman"/>
          <w:sz w:val="26"/>
          <w:szCs w:val="26"/>
        </w:rPr>
        <w:t xml:space="preserve"> работы за соответствующий период (месяц).</w:t>
      </w:r>
    </w:p>
    <w:p w:rsidR="001E571F" w:rsidRPr="001E571F" w:rsidRDefault="001E571F" w:rsidP="00D80C3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571F">
        <w:rPr>
          <w:rFonts w:ascii="Times New Roman" w:hAnsi="Times New Roman" w:cs="Times New Roman"/>
          <w:sz w:val="26"/>
          <w:szCs w:val="26"/>
        </w:rPr>
        <w:t xml:space="preserve">4.2.4. </w:t>
      </w:r>
      <w:r>
        <w:rPr>
          <w:rFonts w:ascii="Times New Roman" w:hAnsi="Times New Roman" w:cs="Times New Roman"/>
          <w:sz w:val="26"/>
          <w:szCs w:val="26"/>
        </w:rPr>
        <w:t>Работникам</w:t>
      </w:r>
      <w:r w:rsidRPr="001E571F">
        <w:rPr>
          <w:rFonts w:ascii="Times New Roman" w:hAnsi="Times New Roman" w:cs="Times New Roman"/>
          <w:sz w:val="26"/>
          <w:szCs w:val="26"/>
        </w:rPr>
        <w:t>, имеющим ученую степень либо почетное звание Российской Федерации, может устанавливаться ежемесячная дополнительная выплата в виде доплаты за ученую степень либо почетное звание Российской Федерации в следующих размерах:</w:t>
      </w:r>
    </w:p>
    <w:p w:rsidR="001E571F" w:rsidRPr="001E571F" w:rsidRDefault="001E571F" w:rsidP="001E5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571F">
        <w:rPr>
          <w:rFonts w:ascii="Times New Roman" w:hAnsi="Times New Roman" w:cs="Times New Roman"/>
          <w:sz w:val="26"/>
          <w:szCs w:val="26"/>
        </w:rPr>
        <w:t>кандидатам наук, а также лицам, удостоенным почетного звания Российской Федерации, - 20 процентов должностного оклада;</w:t>
      </w:r>
    </w:p>
    <w:p w:rsidR="001E571F" w:rsidRDefault="001E571F" w:rsidP="001E5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571F">
        <w:rPr>
          <w:rFonts w:ascii="Times New Roman" w:hAnsi="Times New Roman" w:cs="Times New Roman"/>
          <w:sz w:val="26"/>
          <w:szCs w:val="26"/>
        </w:rPr>
        <w:t>докторам наук - 30 процентов должностного оклада.</w:t>
      </w:r>
    </w:p>
    <w:p w:rsidR="001E571F" w:rsidRPr="001E571F" w:rsidRDefault="001E571F" w:rsidP="00774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571F">
        <w:rPr>
          <w:rFonts w:ascii="Times New Roman" w:hAnsi="Times New Roman" w:cs="Times New Roman"/>
          <w:sz w:val="26"/>
          <w:szCs w:val="26"/>
        </w:rPr>
        <w:t xml:space="preserve">Руководителю учреждения </w:t>
      </w:r>
      <w:r w:rsidR="003216E7">
        <w:rPr>
          <w:rFonts w:ascii="Times New Roman" w:hAnsi="Times New Roman" w:cs="Times New Roman"/>
          <w:sz w:val="26"/>
          <w:szCs w:val="26"/>
        </w:rPr>
        <w:t xml:space="preserve">указанная доплата </w:t>
      </w:r>
      <w:r w:rsidRPr="001E571F">
        <w:rPr>
          <w:rFonts w:ascii="Times New Roman" w:hAnsi="Times New Roman" w:cs="Times New Roman"/>
          <w:sz w:val="26"/>
          <w:szCs w:val="26"/>
        </w:rPr>
        <w:t xml:space="preserve">устанавливается учредителем на основании распоряжения администрации </w:t>
      </w:r>
      <w:proofErr w:type="spellStart"/>
      <w:r w:rsidRPr="001E57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E57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774AD3">
        <w:rPr>
          <w:rFonts w:ascii="Times New Roman" w:hAnsi="Times New Roman" w:cs="Times New Roman"/>
          <w:sz w:val="26"/>
          <w:szCs w:val="26"/>
        </w:rPr>
        <w:t>, остальным работникам – приказом руководителя учреждения.</w:t>
      </w:r>
      <w:r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2909C3" w:rsidRPr="00A546C7" w:rsidRDefault="005E72AD" w:rsidP="00774AD3">
      <w:pPr>
        <w:pStyle w:val="22"/>
        <w:numPr>
          <w:ilvl w:val="1"/>
          <w:numId w:val="4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5"/>
        <w:jc w:val="both"/>
      </w:pPr>
      <w:r>
        <w:lastRenderedPageBreak/>
        <w:t xml:space="preserve">Приложение </w:t>
      </w:r>
      <w:r w:rsidRPr="00A546C7">
        <w:t xml:space="preserve">к Примерному положению </w:t>
      </w:r>
      <w:r w:rsidR="00357AAF">
        <w:t xml:space="preserve">изложить </w:t>
      </w:r>
      <w:r w:rsidRPr="00A546C7">
        <w:t>в редакции:</w:t>
      </w:r>
    </w:p>
    <w:p w:rsidR="00A546C7" w:rsidRPr="00A546C7" w:rsidRDefault="00A546C7" w:rsidP="00A546C7">
      <w:pPr>
        <w:pStyle w:val="a4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A546C7">
        <w:rPr>
          <w:rFonts w:ascii="Times New Roman" w:hAnsi="Times New Roman" w:cs="Times New Roman"/>
          <w:sz w:val="26"/>
          <w:szCs w:val="26"/>
        </w:rPr>
        <w:t>Приложение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к </w:t>
      </w:r>
      <w:r w:rsidR="007B5DFD">
        <w:rPr>
          <w:rFonts w:ascii="Times New Roman" w:hAnsi="Times New Roman" w:cs="Times New Roman"/>
          <w:sz w:val="26"/>
          <w:szCs w:val="26"/>
        </w:rPr>
        <w:t>Примерному п</w:t>
      </w:r>
      <w:r w:rsidRPr="00A546C7">
        <w:rPr>
          <w:rFonts w:ascii="Times New Roman" w:hAnsi="Times New Roman" w:cs="Times New Roman"/>
          <w:sz w:val="26"/>
          <w:szCs w:val="26"/>
        </w:rPr>
        <w:t xml:space="preserve">оложению об оплате труда работников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муниципальных бюджетных и автономных учреждений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 w:rsidRPr="00A546C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A546C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A546C7">
        <w:rPr>
          <w:rFonts w:ascii="Times New Roman" w:hAnsi="Times New Roman" w:cs="Times New Roman"/>
          <w:sz w:val="26"/>
          <w:szCs w:val="26"/>
        </w:rPr>
        <w:t xml:space="preserve">по виду экономической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деятельности «Деятельность органов местного самоуправления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>по управлению вопросами общего характера»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>Должностные оклады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работников муниципальных бюджетных и автономных учреждений </w:t>
      </w:r>
      <w:proofErr w:type="spellStart"/>
      <w:r w:rsidRPr="00A546C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A546C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7B5DFD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A546C7">
        <w:rPr>
          <w:rFonts w:ascii="Times New Roman" w:hAnsi="Times New Roman" w:cs="Times New Roman"/>
          <w:sz w:val="26"/>
          <w:szCs w:val="26"/>
        </w:rPr>
        <w:t>по виду экономической деятельности «Деятельность органов местного самоуправления по управлению вопросами общего характера»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tbl>
      <w:tblPr>
        <w:tblStyle w:val="23"/>
        <w:tblW w:w="0" w:type="auto"/>
        <w:tblInd w:w="422" w:type="dxa"/>
        <w:tblLook w:val="04A0" w:firstRow="1" w:lastRow="0" w:firstColumn="1" w:lastColumn="0" w:noHBand="0" w:noVBand="1"/>
      </w:tblPr>
      <w:tblGrid>
        <w:gridCol w:w="836"/>
        <w:gridCol w:w="5922"/>
        <w:gridCol w:w="2391"/>
      </w:tblGrid>
      <w:tr w:rsidR="00A546C7" w:rsidRPr="00D71792" w:rsidTr="003C7075">
        <w:trPr>
          <w:trHeight w:val="607"/>
        </w:trPr>
        <w:tc>
          <w:tcPr>
            <w:tcW w:w="846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2413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Оклады (должностные оклады, в рублях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2413" w:type="dxa"/>
          </w:tcPr>
          <w:p w:rsidR="00A546C7" w:rsidRPr="00D71792" w:rsidRDefault="00357AAF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15 000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 директора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11 489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 бухгалтер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9 834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 специалист по социальной работе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8 241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специалист (системный администратор)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7 957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специалист по социальной работе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7 957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Специалист по социальной работе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6 919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Специалист по социальной работе (село)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6 919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Специалист-курьер 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6 919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Уборщик служебных помещений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4 283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Дворник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4 283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A546C7" w:rsidRPr="00A546C7" w:rsidRDefault="00A546C7" w:rsidP="00F56C12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0353B" w:rsidRPr="00A546C7" w:rsidRDefault="00C0353B" w:rsidP="00F56C12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опубликовать в Информационном бюллетене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 и разместить на официальном сайте администрации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 в сети Интернет по адресу: </w:t>
      </w:r>
      <w:hyperlink r:id="rId5" w:history="1">
        <w:r w:rsidR="00645532" w:rsidRPr="00F56C12">
          <w:rPr>
            <w:rStyle w:val="a3"/>
            <w:color w:val="auto"/>
          </w:rPr>
          <w:t>http://www.trubech.ru</w:t>
        </w:r>
      </w:hyperlink>
      <w:r w:rsidR="00706B3C" w:rsidRPr="00A546C7">
        <w:t>.</w:t>
      </w:r>
    </w:p>
    <w:p w:rsidR="00C16475" w:rsidRPr="00A546C7" w:rsidRDefault="00645532" w:rsidP="00A546C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вступает в силу с момента его официального опубликования и распространяется на правоотношения, возникшие с </w:t>
      </w:r>
      <w:r w:rsidR="009D0484">
        <w:t>15 декабря</w:t>
      </w:r>
      <w:r w:rsidR="00FA64AC" w:rsidRPr="00A546C7">
        <w:t xml:space="preserve"> 2023</w:t>
      </w:r>
      <w:r w:rsidRPr="00A546C7">
        <w:t xml:space="preserve"> год</w:t>
      </w:r>
      <w:r w:rsidR="00D30B61" w:rsidRPr="00A546C7">
        <w:t>а</w:t>
      </w:r>
      <w:r w:rsidR="00C16475" w:rsidRPr="00A546C7">
        <w:t>.</w:t>
      </w:r>
    </w:p>
    <w:p w:rsidR="0085550C" w:rsidRPr="00786680" w:rsidRDefault="0085550C" w:rsidP="00A546C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направить в организационно-правовой отдел, финансовое управление администрации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района, </w:t>
      </w:r>
      <w:r w:rsidR="00E5114E" w:rsidRPr="00A546C7">
        <w:t>Муниципальное бюджетное учреждение</w:t>
      </w:r>
      <w:r w:rsidR="00E5114E">
        <w:t xml:space="preserve"> «Многофункциональный центр предоставления государственных и муниципальных услуг в Трубчевском районе</w:t>
      </w:r>
      <w:r w:rsidRPr="00786680">
        <w:t>».</w:t>
      </w:r>
    </w:p>
    <w:p w:rsidR="008D13A4" w:rsidRPr="00786680" w:rsidRDefault="008D13A4" w:rsidP="00A546C7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709"/>
        </w:tabs>
        <w:spacing w:before="0" w:after="0" w:line="240" w:lineRule="auto"/>
        <w:ind w:firstLine="709"/>
        <w:jc w:val="both"/>
      </w:pPr>
      <w:r w:rsidRPr="00786680">
        <w:t>Контроль за исполнением настоящего постан</w:t>
      </w:r>
      <w:r w:rsidR="000C5F52" w:rsidRPr="00786680">
        <w:t xml:space="preserve">овления возложить на </w:t>
      </w:r>
      <w:r w:rsidR="00A546C7">
        <w:t>з</w:t>
      </w:r>
      <w:r w:rsidR="000C5F52" w:rsidRPr="00786680">
        <w:t>аместител</w:t>
      </w:r>
      <w:r w:rsidR="00A546C7">
        <w:t>я</w:t>
      </w:r>
      <w:r w:rsidRPr="00786680">
        <w:t xml:space="preserve"> главы администрации </w:t>
      </w:r>
      <w:r w:rsidR="00A546C7">
        <w:t xml:space="preserve">– начальника финансового управления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</w:t>
      </w:r>
      <w:r w:rsidR="00A546C7">
        <w:t>Сидорову С.И.,</w:t>
      </w:r>
      <w:r w:rsidR="000C5F52" w:rsidRPr="00786680">
        <w:t xml:space="preserve"> </w:t>
      </w:r>
      <w:r w:rsidR="00A546C7">
        <w:t>з</w:t>
      </w:r>
      <w:r w:rsidR="00A546C7" w:rsidRPr="00786680">
        <w:t>аместител</w:t>
      </w:r>
      <w:r w:rsidR="00A546C7">
        <w:t>я</w:t>
      </w:r>
      <w:r w:rsidR="00A546C7" w:rsidRPr="00786680">
        <w:t xml:space="preserve"> главы администрации </w:t>
      </w:r>
      <w:proofErr w:type="spellStart"/>
      <w:r w:rsidR="00A546C7" w:rsidRPr="00786680">
        <w:t>Трубчевского</w:t>
      </w:r>
      <w:proofErr w:type="spellEnd"/>
      <w:r w:rsidR="00A546C7" w:rsidRPr="00786680">
        <w:t xml:space="preserve"> муниципального района </w:t>
      </w:r>
      <w:r w:rsidR="009959B1" w:rsidRPr="00786680">
        <w:t>Слободчикова Е.А</w:t>
      </w:r>
      <w:r w:rsidR="000C5F52" w:rsidRPr="00786680">
        <w:t>.</w:t>
      </w:r>
    </w:p>
    <w:p w:rsidR="008D13A4" w:rsidRPr="00786680" w:rsidRDefault="008D13A4" w:rsidP="00A546C7">
      <w:pPr>
        <w:pStyle w:val="22"/>
        <w:shd w:val="clear" w:color="auto" w:fill="auto"/>
        <w:spacing w:before="0" w:after="0" w:line="240" w:lineRule="auto"/>
        <w:ind w:firstLine="709"/>
      </w:pPr>
    </w:p>
    <w:p w:rsidR="00A546C7" w:rsidRPr="00BE1667" w:rsidRDefault="00A546C7" w:rsidP="00A546C7">
      <w:pPr>
        <w:pStyle w:val="30"/>
        <w:shd w:val="clear" w:color="auto" w:fill="auto"/>
        <w:spacing w:after="0" w:line="240" w:lineRule="auto"/>
        <w:jc w:val="left"/>
        <w:rPr>
          <w:b w:val="0"/>
        </w:rPr>
      </w:pPr>
      <w:r w:rsidRPr="00BE1667">
        <w:rPr>
          <w:b w:val="0"/>
        </w:rPr>
        <w:t xml:space="preserve">Глава администрации </w:t>
      </w:r>
    </w:p>
    <w:p w:rsidR="00A546C7" w:rsidRPr="00BE1667" w:rsidRDefault="00A546C7" w:rsidP="00A546C7">
      <w:pPr>
        <w:pStyle w:val="30"/>
        <w:shd w:val="clear" w:color="auto" w:fill="auto"/>
        <w:spacing w:after="0" w:line="240" w:lineRule="auto"/>
        <w:jc w:val="left"/>
        <w:rPr>
          <w:b w:val="0"/>
        </w:rPr>
      </w:pPr>
      <w:proofErr w:type="spellStart"/>
      <w:r w:rsidRPr="00BE1667">
        <w:rPr>
          <w:b w:val="0"/>
        </w:rPr>
        <w:t>Трубчевского</w:t>
      </w:r>
      <w:proofErr w:type="spellEnd"/>
      <w:r w:rsidRPr="00BE1667">
        <w:rPr>
          <w:b w:val="0"/>
        </w:rPr>
        <w:t xml:space="preserve"> муниципального района</w:t>
      </w:r>
      <w:r w:rsidRPr="00BE1667">
        <w:rPr>
          <w:b w:val="0"/>
        </w:rPr>
        <w:tab/>
      </w:r>
      <w:r w:rsidRPr="00BE1667">
        <w:rPr>
          <w:b w:val="0"/>
        </w:rPr>
        <w:tab/>
      </w:r>
      <w:r w:rsidRPr="00BE1667">
        <w:rPr>
          <w:b w:val="0"/>
        </w:rPr>
        <w:tab/>
        <w:t xml:space="preserve">            </w:t>
      </w:r>
      <w:r w:rsidR="004E36B4">
        <w:rPr>
          <w:b w:val="0"/>
        </w:rPr>
        <w:t xml:space="preserve">    </w:t>
      </w:r>
      <w:r w:rsidRPr="00BE1667">
        <w:rPr>
          <w:b w:val="0"/>
        </w:rPr>
        <w:t xml:space="preserve"> И.И. </w:t>
      </w:r>
      <w:proofErr w:type="spellStart"/>
      <w:r w:rsidRPr="00BE1667">
        <w:rPr>
          <w:b w:val="0"/>
        </w:rPr>
        <w:t>Обыдённов</w:t>
      </w:r>
      <w:proofErr w:type="spellEnd"/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4E36B4" w:rsidRPr="00897ED5" w:rsidRDefault="004E36B4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Исп. Нач.</w:t>
      </w:r>
      <w:proofErr w:type="spellStart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орг</w:t>
      </w:r>
      <w:proofErr w:type="spellEnd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.-</w:t>
      </w:r>
      <w:proofErr w:type="spellStart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прав.отд</w:t>
      </w:r>
      <w:proofErr w:type="spellEnd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.</w:t>
      </w:r>
    </w:p>
    <w:p w:rsidR="004E36B4" w:rsidRPr="00897ED5" w:rsidRDefault="004E36B4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О.А. Москалева</w:t>
      </w:r>
    </w:p>
    <w:p w:rsidR="004E36B4" w:rsidRPr="00897ED5" w:rsidRDefault="004E36B4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proofErr w:type="spellStart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Зам.главы</w:t>
      </w:r>
      <w:proofErr w:type="spellEnd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proofErr w:type="gramStart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адм.мун</w:t>
      </w:r>
      <w:proofErr w:type="gramEnd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.р</w:t>
      </w:r>
      <w:proofErr w:type="spellEnd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-на</w:t>
      </w:r>
    </w:p>
    <w:p w:rsidR="004E36B4" w:rsidRDefault="004E36B4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С.И.Сидорова</w:t>
      </w:r>
      <w:proofErr w:type="spellEnd"/>
    </w:p>
    <w:p w:rsidR="004E36B4" w:rsidRPr="00897ED5" w:rsidRDefault="004E36B4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proofErr w:type="spellStart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Зам.главы</w:t>
      </w:r>
      <w:proofErr w:type="spellEnd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proofErr w:type="gramStart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адм.мун</w:t>
      </w:r>
      <w:proofErr w:type="gramEnd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.р</w:t>
      </w:r>
      <w:proofErr w:type="spellEnd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-на</w:t>
      </w:r>
    </w:p>
    <w:p w:rsidR="00EA210F" w:rsidRDefault="004E36B4" w:rsidP="004E36B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Е.А.Слободчиков</w:t>
      </w:r>
      <w:proofErr w:type="spellEnd"/>
    </w:p>
    <w:p w:rsidR="00EA210F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Pr="00786680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31704B" w:rsidRDefault="006E593F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ab/>
      </w:r>
    </w:p>
    <w:p w:rsidR="0031704B" w:rsidRDefault="0031704B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sectPr w:rsidR="0031704B" w:rsidSect="008D13A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FC400E"/>
    <w:multiLevelType w:val="multilevel"/>
    <w:tmpl w:val="38101C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8561C0E"/>
    <w:multiLevelType w:val="multilevel"/>
    <w:tmpl w:val="0BCCD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5D0E201F"/>
    <w:multiLevelType w:val="hybridMultilevel"/>
    <w:tmpl w:val="079C48F8"/>
    <w:lvl w:ilvl="0" w:tplc="5B60C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A57"/>
    <w:rsid w:val="000035AF"/>
    <w:rsid w:val="00006F5E"/>
    <w:rsid w:val="0002033A"/>
    <w:rsid w:val="00031DF7"/>
    <w:rsid w:val="000342FA"/>
    <w:rsid w:val="000752C1"/>
    <w:rsid w:val="000779F5"/>
    <w:rsid w:val="000868D1"/>
    <w:rsid w:val="000B1D5F"/>
    <w:rsid w:val="000B2FB4"/>
    <w:rsid w:val="000C0244"/>
    <w:rsid w:val="000C2CB8"/>
    <w:rsid w:val="000C5F52"/>
    <w:rsid w:val="000D1BDB"/>
    <w:rsid w:val="000D2985"/>
    <w:rsid w:val="000E1D90"/>
    <w:rsid w:val="000F267E"/>
    <w:rsid w:val="001038FA"/>
    <w:rsid w:val="00110639"/>
    <w:rsid w:val="001313AD"/>
    <w:rsid w:val="001641A3"/>
    <w:rsid w:val="00171B58"/>
    <w:rsid w:val="001857EC"/>
    <w:rsid w:val="001A6E39"/>
    <w:rsid w:val="001D410C"/>
    <w:rsid w:val="001D6F82"/>
    <w:rsid w:val="001E4878"/>
    <w:rsid w:val="001E571F"/>
    <w:rsid w:val="001F475B"/>
    <w:rsid w:val="00225DDF"/>
    <w:rsid w:val="002516C4"/>
    <w:rsid w:val="00260239"/>
    <w:rsid w:val="002645A8"/>
    <w:rsid w:val="002909C3"/>
    <w:rsid w:val="00292944"/>
    <w:rsid w:val="002A06B2"/>
    <w:rsid w:val="002A3592"/>
    <w:rsid w:val="002E5AD3"/>
    <w:rsid w:val="002E5D9A"/>
    <w:rsid w:val="002F4A29"/>
    <w:rsid w:val="003011A2"/>
    <w:rsid w:val="00304393"/>
    <w:rsid w:val="00305C0C"/>
    <w:rsid w:val="0031704B"/>
    <w:rsid w:val="003216E7"/>
    <w:rsid w:val="00321E14"/>
    <w:rsid w:val="00340E45"/>
    <w:rsid w:val="00350212"/>
    <w:rsid w:val="00357AAF"/>
    <w:rsid w:val="00370CF0"/>
    <w:rsid w:val="00374C2B"/>
    <w:rsid w:val="00380827"/>
    <w:rsid w:val="00384A57"/>
    <w:rsid w:val="003B549B"/>
    <w:rsid w:val="003B6806"/>
    <w:rsid w:val="003D5B8B"/>
    <w:rsid w:val="003F7ABC"/>
    <w:rsid w:val="004026BE"/>
    <w:rsid w:val="0040512D"/>
    <w:rsid w:val="004722DA"/>
    <w:rsid w:val="00496161"/>
    <w:rsid w:val="004C6D72"/>
    <w:rsid w:val="004C7167"/>
    <w:rsid w:val="004E36B4"/>
    <w:rsid w:val="00540FA8"/>
    <w:rsid w:val="00542F09"/>
    <w:rsid w:val="00545BFD"/>
    <w:rsid w:val="0054753F"/>
    <w:rsid w:val="00586C64"/>
    <w:rsid w:val="005A1CB4"/>
    <w:rsid w:val="005B1450"/>
    <w:rsid w:val="005B3957"/>
    <w:rsid w:val="005C270A"/>
    <w:rsid w:val="005D1BC2"/>
    <w:rsid w:val="005D6B2A"/>
    <w:rsid w:val="005E4712"/>
    <w:rsid w:val="005E72AD"/>
    <w:rsid w:val="00602BA0"/>
    <w:rsid w:val="00612D5E"/>
    <w:rsid w:val="00634D5F"/>
    <w:rsid w:val="00636CF1"/>
    <w:rsid w:val="00645532"/>
    <w:rsid w:val="0066193A"/>
    <w:rsid w:val="0068385F"/>
    <w:rsid w:val="00687F1F"/>
    <w:rsid w:val="006C0ABF"/>
    <w:rsid w:val="006C0E73"/>
    <w:rsid w:val="006E3339"/>
    <w:rsid w:val="006E593F"/>
    <w:rsid w:val="006E6F34"/>
    <w:rsid w:val="006F1577"/>
    <w:rsid w:val="006F656F"/>
    <w:rsid w:val="00706B3C"/>
    <w:rsid w:val="007230CA"/>
    <w:rsid w:val="00726B9F"/>
    <w:rsid w:val="00731C46"/>
    <w:rsid w:val="0074474C"/>
    <w:rsid w:val="0074543E"/>
    <w:rsid w:val="00755A85"/>
    <w:rsid w:val="00774AD3"/>
    <w:rsid w:val="00780F36"/>
    <w:rsid w:val="00786680"/>
    <w:rsid w:val="00797A46"/>
    <w:rsid w:val="007B5DFD"/>
    <w:rsid w:val="007C0CAD"/>
    <w:rsid w:val="008242B1"/>
    <w:rsid w:val="0084205F"/>
    <w:rsid w:val="0084741E"/>
    <w:rsid w:val="0085550C"/>
    <w:rsid w:val="00855CA1"/>
    <w:rsid w:val="008709D3"/>
    <w:rsid w:val="008837D8"/>
    <w:rsid w:val="00890E47"/>
    <w:rsid w:val="008B028E"/>
    <w:rsid w:val="008B1CD1"/>
    <w:rsid w:val="008B56FF"/>
    <w:rsid w:val="008C1242"/>
    <w:rsid w:val="008C32F7"/>
    <w:rsid w:val="008C3D1F"/>
    <w:rsid w:val="008C7B49"/>
    <w:rsid w:val="008D13A4"/>
    <w:rsid w:val="008F4420"/>
    <w:rsid w:val="008F5EDD"/>
    <w:rsid w:val="00940D2D"/>
    <w:rsid w:val="009452F8"/>
    <w:rsid w:val="00953D7D"/>
    <w:rsid w:val="009749FC"/>
    <w:rsid w:val="009913CE"/>
    <w:rsid w:val="009959B1"/>
    <w:rsid w:val="00996EF2"/>
    <w:rsid w:val="009A333E"/>
    <w:rsid w:val="009B558D"/>
    <w:rsid w:val="009C0C51"/>
    <w:rsid w:val="009C3CA1"/>
    <w:rsid w:val="009D0484"/>
    <w:rsid w:val="00A1042A"/>
    <w:rsid w:val="00A50D50"/>
    <w:rsid w:val="00A546C7"/>
    <w:rsid w:val="00A61162"/>
    <w:rsid w:val="00A679EA"/>
    <w:rsid w:val="00A768B5"/>
    <w:rsid w:val="00AA679C"/>
    <w:rsid w:val="00AB2AB9"/>
    <w:rsid w:val="00AC297C"/>
    <w:rsid w:val="00AD74A8"/>
    <w:rsid w:val="00AE7985"/>
    <w:rsid w:val="00AF31CD"/>
    <w:rsid w:val="00B04AE4"/>
    <w:rsid w:val="00B522AB"/>
    <w:rsid w:val="00B66CDA"/>
    <w:rsid w:val="00B70FFF"/>
    <w:rsid w:val="00B83D2B"/>
    <w:rsid w:val="00BB381E"/>
    <w:rsid w:val="00BE1667"/>
    <w:rsid w:val="00C003E1"/>
    <w:rsid w:val="00C0353B"/>
    <w:rsid w:val="00C16475"/>
    <w:rsid w:val="00C72341"/>
    <w:rsid w:val="00C816B7"/>
    <w:rsid w:val="00C82360"/>
    <w:rsid w:val="00CA3BF2"/>
    <w:rsid w:val="00CB51FA"/>
    <w:rsid w:val="00CD7735"/>
    <w:rsid w:val="00CE310D"/>
    <w:rsid w:val="00CF055F"/>
    <w:rsid w:val="00CF7D87"/>
    <w:rsid w:val="00D00305"/>
    <w:rsid w:val="00D14077"/>
    <w:rsid w:val="00D210F8"/>
    <w:rsid w:val="00D30B61"/>
    <w:rsid w:val="00D47342"/>
    <w:rsid w:val="00D71792"/>
    <w:rsid w:val="00D80C32"/>
    <w:rsid w:val="00D96CB2"/>
    <w:rsid w:val="00DB32C2"/>
    <w:rsid w:val="00DB3933"/>
    <w:rsid w:val="00DB4231"/>
    <w:rsid w:val="00DD0D5C"/>
    <w:rsid w:val="00E05D9A"/>
    <w:rsid w:val="00E5114E"/>
    <w:rsid w:val="00E53E5A"/>
    <w:rsid w:val="00E9785C"/>
    <w:rsid w:val="00EA210F"/>
    <w:rsid w:val="00EC6726"/>
    <w:rsid w:val="00EE081A"/>
    <w:rsid w:val="00EE28D9"/>
    <w:rsid w:val="00EE3447"/>
    <w:rsid w:val="00EE59EF"/>
    <w:rsid w:val="00EF46AA"/>
    <w:rsid w:val="00F00E0F"/>
    <w:rsid w:val="00F16362"/>
    <w:rsid w:val="00F27CB6"/>
    <w:rsid w:val="00F413D2"/>
    <w:rsid w:val="00F56C12"/>
    <w:rsid w:val="00F576EB"/>
    <w:rsid w:val="00F65858"/>
    <w:rsid w:val="00F67D1D"/>
    <w:rsid w:val="00F85681"/>
    <w:rsid w:val="00FA1E47"/>
    <w:rsid w:val="00FA64AC"/>
    <w:rsid w:val="00FB3A05"/>
    <w:rsid w:val="00FC7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761B87"/>
  <w15:docId w15:val="{100D46F0-7A75-4469-8FAD-D4464217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44"/>
  </w:style>
  <w:style w:type="paragraph" w:styleId="1">
    <w:name w:val="heading 1"/>
    <w:basedOn w:val="a"/>
    <w:link w:val="10"/>
    <w:uiPriority w:val="9"/>
    <w:qFormat/>
    <w:rsid w:val="00384A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84A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A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84A5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384A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2F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D13A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D13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13A4"/>
    <w:pPr>
      <w:widowControl w:val="0"/>
      <w:shd w:val="clear" w:color="auto" w:fill="FFFFFF"/>
      <w:spacing w:before="42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8D13A4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nformat">
    <w:name w:val="ConsPlusNonformat"/>
    <w:rsid w:val="008D1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6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7D1D"/>
    <w:rPr>
      <w:rFonts w:ascii="Segoe UI" w:hAnsi="Segoe UI" w:cs="Segoe UI"/>
      <w:sz w:val="18"/>
      <w:szCs w:val="18"/>
    </w:rPr>
  </w:style>
  <w:style w:type="table" w:customStyle="1" w:styleId="23">
    <w:name w:val="Сетка таблицы2"/>
    <w:basedOn w:val="a1"/>
    <w:next w:val="a7"/>
    <w:uiPriority w:val="39"/>
    <w:rsid w:val="00D717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D71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2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Olya</dc:creator>
  <cp:lastModifiedBy>OP-BOSS</cp:lastModifiedBy>
  <cp:revision>145</cp:revision>
  <cp:lastPrinted>2023-12-14T12:33:00Z</cp:lastPrinted>
  <dcterms:created xsi:type="dcterms:W3CDTF">2020-02-27T18:39:00Z</dcterms:created>
  <dcterms:modified xsi:type="dcterms:W3CDTF">2023-12-15T12:10:00Z</dcterms:modified>
</cp:coreProperties>
</file>